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213D6C" w:rsidRPr="00213D6C" w:rsidRDefault="00213D6C" w:rsidP="00213D6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213D6C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213D6C">
        <w:rPr>
          <w:rFonts w:ascii="Times New Roman" w:hAnsi="Times New Roman" w:cs="Times New Roman"/>
          <w:sz w:val="24"/>
          <w:szCs w:val="24"/>
          <w:u w:val="single"/>
        </w:rPr>
        <w:t>Обшаровский</w:t>
      </w:r>
      <w:proofErr w:type="spellEnd"/>
      <w:r w:rsidRPr="00213D6C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государственный техникум им. В.И. Суркова»</w:t>
      </w:r>
    </w:p>
    <w:p w:rsidR="00FD4B4F" w:rsidRPr="00213D6C" w:rsidRDefault="00213D6C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3D6C">
        <w:rPr>
          <w:rFonts w:ascii="Times New Roman" w:hAnsi="Times New Roman" w:cs="Times New Roman"/>
          <w:sz w:val="24"/>
          <w:szCs w:val="24"/>
          <w:u w:val="single"/>
        </w:rPr>
        <w:t>39.02.01 Социальная работа</w:t>
      </w:r>
    </w:p>
    <w:bookmarkEnd w:id="0"/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Pr="00153322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Pr="00153322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="004016C0" w:rsidRPr="004402ED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="004016C0" w:rsidRPr="004402ED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1C" w:rsidRDefault="00287C1C" w:rsidP="00382A2D">
      <w:pPr>
        <w:spacing w:after="0" w:line="240" w:lineRule="auto"/>
      </w:pPr>
      <w:r>
        <w:separator/>
      </w:r>
    </w:p>
  </w:endnote>
  <w:endnote w:type="continuationSeparator" w:id="0">
    <w:p w:rsidR="00287C1C" w:rsidRDefault="00287C1C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213D6C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1C" w:rsidRDefault="00287C1C" w:rsidP="00382A2D">
      <w:pPr>
        <w:spacing w:after="0" w:line="240" w:lineRule="auto"/>
      </w:pPr>
      <w:r>
        <w:separator/>
      </w:r>
    </w:p>
  </w:footnote>
  <w:footnote w:type="continuationSeparator" w:id="0">
    <w:p w:rsidR="00287C1C" w:rsidRDefault="00287C1C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13D6C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87C1C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67C93-B07B-4C27-B1B7-E54C0BC8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47</cp:revision>
  <cp:lastPrinted>2023-06-26T09:26:00Z</cp:lastPrinted>
  <dcterms:created xsi:type="dcterms:W3CDTF">2024-05-22T10:28:00Z</dcterms:created>
  <dcterms:modified xsi:type="dcterms:W3CDTF">2024-12-18T11:50:00Z</dcterms:modified>
</cp:coreProperties>
</file>